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91" w:rsidRPr="00857E91" w:rsidRDefault="00857E91" w:rsidP="00857E91">
      <w:pPr>
        <w:spacing w:after="0" w:line="240" w:lineRule="auto"/>
        <w:ind w:left="1980"/>
        <w:jc w:val="both"/>
        <w:rPr>
          <w:rFonts w:ascii="Times New Roman" w:hAnsi="Times New Roman" w:cs="Times New Roman"/>
          <w:b/>
        </w:rPr>
      </w:pPr>
    </w:p>
    <w:p w:rsidR="00857E91" w:rsidRDefault="00857E91" w:rsidP="0085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ULANGAN HARIAN II</w:t>
      </w:r>
      <w:r>
        <w:rPr>
          <w:rFonts w:ascii="Times New Roman" w:hAnsi="Times New Roman" w:cs="Times New Roman"/>
          <w:b/>
          <w:sz w:val="24"/>
          <w:szCs w:val="24"/>
        </w:rPr>
        <w:br/>
        <w:t>MATA PELAJARAN IPS</w:t>
      </w:r>
    </w:p>
    <w:p w:rsidR="00605DDD" w:rsidRPr="00605DDD" w:rsidRDefault="00605DDD" w:rsidP="0085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E91" w:rsidRDefault="00857E91" w:rsidP="00857E91">
      <w:pPr>
        <w:spacing w:after="0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89" w:rsidRPr="00857E91" w:rsidRDefault="00810A83" w:rsidP="00857E91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57E91">
        <w:rPr>
          <w:rFonts w:ascii="Times New Roman" w:hAnsi="Times New Roman" w:cs="Times New Roman"/>
          <w:b/>
          <w:sz w:val="24"/>
          <w:szCs w:val="24"/>
        </w:rPr>
        <w:t>Pilihan Ganda</w:t>
      </w:r>
    </w:p>
    <w:p w:rsidR="00E56230" w:rsidRDefault="00E56230" w:rsidP="00857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6230" w:rsidSect="00577BF1">
          <w:pgSz w:w="12240" w:h="18720" w:code="14"/>
          <w:pgMar w:top="1440" w:right="1440" w:bottom="1440" w:left="1440" w:header="709" w:footer="709" w:gutter="0"/>
          <w:cols w:space="708"/>
          <w:docGrid w:linePitch="360"/>
        </w:sectPr>
      </w:pPr>
    </w:p>
    <w:p w:rsidR="00DF5C89" w:rsidRPr="00FD1FAF" w:rsidRDefault="00810A83" w:rsidP="00857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AF">
        <w:rPr>
          <w:rFonts w:ascii="Times New Roman" w:hAnsi="Times New Roman" w:cs="Times New Roman"/>
          <w:sz w:val="24"/>
          <w:szCs w:val="24"/>
        </w:rPr>
        <w:lastRenderedPageBreak/>
        <w:t>Pilihlah jawaban yang paling tepat!</w:t>
      </w:r>
    </w:p>
    <w:p w:rsidR="00FD1FAF" w:rsidRDefault="00FD1FAF" w:rsidP="00FD1FAF">
      <w:pPr>
        <w:pStyle w:val="ListParagraph"/>
        <w:numPr>
          <w:ilvl w:val="3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</w:rPr>
        <w:sectPr w:rsidR="00FD1FAF" w:rsidSect="00577BF1">
          <w:type w:val="continuous"/>
          <w:pgSz w:w="12240" w:h="18720" w:code="14"/>
          <w:pgMar w:top="1440" w:right="1440" w:bottom="1440" w:left="1440" w:header="709" w:footer="709" w:gutter="0"/>
          <w:cols w:space="708"/>
          <w:docGrid w:linePitch="360"/>
        </w:sectPr>
      </w:pPr>
    </w:p>
    <w:p w:rsidR="000032B8" w:rsidRDefault="006A0847" w:rsidP="000032B8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Paus membagi daerah </w:t>
      </w:r>
      <w:r w:rsidRPr="00293314">
        <w:rPr>
          <w:rFonts w:ascii="Times New Roman" w:hAnsi="Times New Roman" w:cs="Times New Roman"/>
        </w:rPr>
        <w:t>kekuasaan di dunia non-Kristiani menjadi dua bagian</w:t>
      </w:r>
      <w:r>
        <w:rPr>
          <w:rFonts w:ascii="Times New Roman" w:hAnsi="Times New Roman" w:cs="Times New Roman"/>
        </w:rPr>
        <w:t>,</w:t>
      </w:r>
      <w:r w:rsidRPr="00293314">
        <w:rPr>
          <w:rFonts w:ascii="Times New Roman" w:hAnsi="Times New Roman" w:cs="Times New Roman"/>
        </w:rPr>
        <w:t xml:space="preserve"> sebelah Timur garis khayal adalah jalur/kekuasaan Portugis, sedangkan daerah sebelah Barat garis khayal adalah jalur Spanyol</w:t>
      </w:r>
      <w:r>
        <w:rPr>
          <w:rFonts w:ascii="Times New Roman" w:hAnsi="Times New Roman" w:cs="Times New Roman"/>
        </w:rPr>
        <w:t>. Hal tersebut merupakan isi dari perjanjian</w:t>
      </w:r>
      <w:r w:rsidR="000032B8" w:rsidRPr="00DF5C89">
        <w:rPr>
          <w:rFonts w:ascii="Times New Roman" w:hAnsi="Times New Roman" w:cs="Times New Roman"/>
        </w:rPr>
        <w:t>....</w:t>
      </w:r>
    </w:p>
    <w:p w:rsidR="002C1114" w:rsidRDefault="000032B8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Tordesillas</w:t>
      </w:r>
      <w:r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  <w:t>c. Saragosa</w:t>
      </w:r>
    </w:p>
    <w:p w:rsidR="000032B8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Kapitulasi Tuntang</w:t>
      </w:r>
      <w:r w:rsidR="000032B8">
        <w:rPr>
          <w:rFonts w:ascii="Times New Roman" w:hAnsi="Times New Roman" w:cs="Times New Roman"/>
        </w:rPr>
        <w:tab/>
      </w:r>
      <w:r w:rsidR="000032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32B8" w:rsidRPr="002C1114">
        <w:rPr>
          <w:rFonts w:ascii="Times New Roman" w:hAnsi="Times New Roman" w:cs="Times New Roman"/>
        </w:rPr>
        <w:t>d. Masang</w:t>
      </w:r>
    </w:p>
    <w:p w:rsidR="002C1114" w:rsidRPr="002C1114" w:rsidRDefault="002C1114" w:rsidP="002C111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F5C89" w:rsidRDefault="00FD1FAF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tabel berikut!</w:t>
      </w:r>
    </w:p>
    <w:tbl>
      <w:tblPr>
        <w:tblStyle w:val="TableGrid"/>
        <w:tblW w:w="5387" w:type="dxa"/>
        <w:tblInd w:w="501" w:type="dxa"/>
        <w:tblLayout w:type="fixed"/>
        <w:tblLook w:val="04A0"/>
      </w:tblPr>
      <w:tblGrid>
        <w:gridCol w:w="1418"/>
        <w:gridCol w:w="1417"/>
        <w:gridCol w:w="1276"/>
        <w:gridCol w:w="1276"/>
      </w:tblGrid>
      <w:tr w:rsidR="00857E91" w:rsidTr="00556D9D">
        <w:tc>
          <w:tcPr>
            <w:tcW w:w="1418" w:type="dxa"/>
          </w:tcPr>
          <w:p w:rsidR="00FD1FAF" w:rsidRPr="00857E91" w:rsidRDefault="00FD1FAF" w:rsidP="00FD1F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b/>
                <w:sz w:val="21"/>
                <w:szCs w:val="21"/>
              </w:rPr>
              <w:t>I</w:t>
            </w:r>
          </w:p>
        </w:tc>
        <w:tc>
          <w:tcPr>
            <w:tcW w:w="1417" w:type="dxa"/>
          </w:tcPr>
          <w:p w:rsidR="00FD1FAF" w:rsidRPr="00857E91" w:rsidRDefault="00FD1FAF" w:rsidP="00FD1F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b/>
                <w:sz w:val="21"/>
                <w:szCs w:val="21"/>
              </w:rPr>
              <w:t>II</w:t>
            </w:r>
          </w:p>
        </w:tc>
        <w:tc>
          <w:tcPr>
            <w:tcW w:w="1276" w:type="dxa"/>
          </w:tcPr>
          <w:p w:rsidR="00FD1FAF" w:rsidRPr="00857E91" w:rsidRDefault="00FD1FAF" w:rsidP="00FD1F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b/>
                <w:sz w:val="21"/>
                <w:szCs w:val="21"/>
              </w:rPr>
              <w:t>III</w:t>
            </w:r>
          </w:p>
        </w:tc>
        <w:tc>
          <w:tcPr>
            <w:tcW w:w="1276" w:type="dxa"/>
          </w:tcPr>
          <w:p w:rsidR="00FD1FAF" w:rsidRPr="00857E91" w:rsidRDefault="00FD1FAF" w:rsidP="00FD1F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b/>
                <w:sz w:val="21"/>
                <w:szCs w:val="21"/>
              </w:rPr>
              <w:t>IV</w:t>
            </w:r>
          </w:p>
        </w:tc>
      </w:tr>
      <w:tr w:rsidR="00857E91" w:rsidTr="00556D9D">
        <w:tc>
          <w:tcPr>
            <w:tcW w:w="1418" w:type="dxa"/>
          </w:tcPr>
          <w:p w:rsidR="00FD1FAF" w:rsidRPr="00857E91" w:rsidRDefault="00FD1FAF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Bartholomeus Dias</w:t>
            </w:r>
          </w:p>
        </w:tc>
        <w:tc>
          <w:tcPr>
            <w:tcW w:w="1417" w:type="dxa"/>
          </w:tcPr>
          <w:p w:rsidR="00FD1FAF" w:rsidRPr="00857E91" w:rsidRDefault="00857E91" w:rsidP="00F76649">
            <w:pPr>
              <w:rPr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Christopher Columbus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Sir Henry Middleton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Cornelis de Houtman</w:t>
            </w:r>
          </w:p>
        </w:tc>
      </w:tr>
      <w:tr w:rsidR="00857E91" w:rsidTr="00556D9D">
        <w:tc>
          <w:tcPr>
            <w:tcW w:w="1418" w:type="dxa"/>
          </w:tcPr>
          <w:p w:rsidR="00FD1FAF" w:rsidRPr="00857E91" w:rsidRDefault="00FD1FAF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Vasco da Gama</w:t>
            </w:r>
          </w:p>
        </w:tc>
        <w:tc>
          <w:tcPr>
            <w:tcW w:w="1417" w:type="dxa"/>
          </w:tcPr>
          <w:p w:rsidR="00FD1FAF" w:rsidRPr="00857E91" w:rsidRDefault="00857E91" w:rsidP="00F76649">
            <w:pPr>
              <w:rPr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 xml:space="preserve">Ferdinand Magelhaens 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Cornelis de Houtman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Ferdinand Magelhaens</w:t>
            </w:r>
          </w:p>
        </w:tc>
      </w:tr>
      <w:tr w:rsidR="00857E91" w:rsidTr="00556D9D">
        <w:tc>
          <w:tcPr>
            <w:tcW w:w="1418" w:type="dxa"/>
          </w:tcPr>
          <w:p w:rsidR="00FD1FAF" w:rsidRPr="00857E91" w:rsidRDefault="00FD1FAF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Alfonso d’ Albuquerque</w:t>
            </w:r>
          </w:p>
        </w:tc>
        <w:tc>
          <w:tcPr>
            <w:tcW w:w="1417" w:type="dxa"/>
          </w:tcPr>
          <w:p w:rsidR="00FD1FAF" w:rsidRPr="00857E91" w:rsidRDefault="00857E91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Alfonso d’ Albuquerque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Pilgrim Fathers</w:t>
            </w:r>
          </w:p>
        </w:tc>
        <w:tc>
          <w:tcPr>
            <w:tcW w:w="1276" w:type="dxa"/>
          </w:tcPr>
          <w:p w:rsidR="00FD1FAF" w:rsidRPr="00857E91" w:rsidRDefault="00857E91" w:rsidP="00F7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857E91">
              <w:rPr>
                <w:rFonts w:ascii="Times New Roman" w:hAnsi="Times New Roman" w:cs="Times New Roman"/>
                <w:sz w:val="21"/>
                <w:szCs w:val="21"/>
              </w:rPr>
              <w:t>Abel Tasman</w:t>
            </w:r>
          </w:p>
        </w:tc>
      </w:tr>
    </w:tbl>
    <w:p w:rsidR="00FD1FAF" w:rsidRDefault="00F76649" w:rsidP="00FD1FAF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Pelayar dari Portugis ditunjukkan pada tabel nomor....</w:t>
      </w:r>
    </w:p>
    <w:p w:rsidR="002C1114" w:rsidRDefault="00F76649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  <w:t>c. III</w:t>
      </w:r>
    </w:p>
    <w:p w:rsidR="00F76649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F76649">
        <w:rPr>
          <w:rFonts w:ascii="Times New Roman" w:hAnsi="Times New Roman" w:cs="Times New Roman"/>
        </w:rPr>
        <w:tab/>
      </w:r>
      <w:r w:rsidR="00F76649">
        <w:rPr>
          <w:rFonts w:ascii="Times New Roman" w:hAnsi="Times New Roman" w:cs="Times New Roman"/>
        </w:rPr>
        <w:tab/>
      </w:r>
      <w:r w:rsidR="00F766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6649" w:rsidRPr="002C1114">
        <w:rPr>
          <w:rFonts w:ascii="Times New Roman" w:hAnsi="Times New Roman" w:cs="Times New Roman"/>
        </w:rPr>
        <w:t>d. IV</w:t>
      </w:r>
    </w:p>
    <w:p w:rsidR="002C1114" w:rsidRPr="002C1114" w:rsidRDefault="002C1114" w:rsidP="002C111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E56230" w:rsidRPr="002C1114" w:rsidRDefault="00E56230" w:rsidP="002C1114">
      <w:pPr>
        <w:spacing w:after="0"/>
        <w:jc w:val="both"/>
        <w:rPr>
          <w:rFonts w:ascii="Times New Roman" w:hAnsi="Times New Roman" w:cs="Times New Roman"/>
        </w:rPr>
        <w:sectPr w:rsidR="00E56230" w:rsidRPr="002C1114" w:rsidSect="00577BF1">
          <w:type w:val="continuous"/>
          <w:pgSz w:w="12240" w:h="18720" w:code="14"/>
          <w:pgMar w:top="1440" w:right="1440" w:bottom="1440" w:left="1440" w:header="709" w:footer="709" w:gutter="0"/>
          <w:cols w:space="281"/>
          <w:docGrid w:linePitch="360"/>
        </w:sectPr>
      </w:pPr>
    </w:p>
    <w:p w:rsidR="00810A83" w:rsidRDefault="00DF5C89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F5C89">
        <w:rPr>
          <w:rFonts w:ascii="Times New Roman" w:hAnsi="Times New Roman" w:cs="Times New Roman"/>
        </w:rPr>
        <w:lastRenderedPageBreak/>
        <w:t>Sejak tahun 1811, Indonesia berada di bawah kekuasaan Inggris. Kepala pemerintahan Inggris di Indonesia yaitu....</w:t>
      </w:r>
    </w:p>
    <w:p w:rsidR="002C1114" w:rsidRDefault="00E56230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93314">
        <w:rPr>
          <w:rFonts w:ascii="Times New Roman" w:hAnsi="Times New Roman" w:cs="Times New Roman"/>
        </w:rPr>
        <w:t>Pieter Both</w:t>
      </w:r>
      <w:r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</w:r>
      <w:r w:rsidR="002C1114">
        <w:rPr>
          <w:rFonts w:ascii="Times New Roman" w:hAnsi="Times New Roman" w:cs="Times New Roman"/>
        </w:rPr>
        <w:tab/>
        <w:t xml:space="preserve">c. </w:t>
      </w:r>
      <w:r w:rsidR="002C1114" w:rsidRPr="00293314">
        <w:rPr>
          <w:rFonts w:ascii="Times New Roman" w:hAnsi="Times New Roman" w:cs="Times New Roman"/>
        </w:rPr>
        <w:t>Lord Minto</w:t>
      </w:r>
    </w:p>
    <w:p w:rsidR="00E56230" w:rsidRPr="002C1114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93314">
        <w:rPr>
          <w:rFonts w:ascii="Times New Roman" w:hAnsi="Times New Roman" w:cs="Times New Roman"/>
        </w:rPr>
        <w:t>Daendels</w:t>
      </w:r>
      <w:r>
        <w:rPr>
          <w:rFonts w:ascii="Times New Roman" w:hAnsi="Times New Roman" w:cs="Times New Roman"/>
        </w:rPr>
        <w:tab/>
      </w:r>
      <w:r w:rsidR="00E56230">
        <w:rPr>
          <w:rFonts w:ascii="Times New Roman" w:hAnsi="Times New Roman" w:cs="Times New Roman"/>
        </w:rPr>
        <w:tab/>
      </w:r>
      <w:r w:rsidR="0052733E">
        <w:rPr>
          <w:rFonts w:ascii="Times New Roman" w:hAnsi="Times New Roman" w:cs="Times New Roman"/>
          <w:lang w:val="en-US"/>
        </w:rPr>
        <w:tab/>
      </w:r>
      <w:r w:rsidR="00E562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230" w:rsidRPr="002C1114">
        <w:rPr>
          <w:rFonts w:ascii="Times New Roman" w:hAnsi="Times New Roman" w:cs="Times New Roman"/>
        </w:rPr>
        <w:t>d. T. S. Raflles</w:t>
      </w:r>
    </w:p>
    <w:p w:rsidR="00A1145C" w:rsidRPr="00A1145C" w:rsidRDefault="00A1145C" w:rsidP="00A1145C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810A83" w:rsidRPr="00E56230" w:rsidRDefault="00810A8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0A83">
        <w:rPr>
          <w:rFonts w:ascii="Times New Roman" w:hAnsi="Times New Roman" w:cs="Times New Roman"/>
          <w:sz w:val="24"/>
          <w:szCs w:val="24"/>
        </w:rPr>
        <w:t>Hak untuk membinasakan tanaman rempah-rempah yang melebihi ketentuan disebut....</w:t>
      </w:r>
    </w:p>
    <w:p w:rsidR="002C1114" w:rsidRPr="002C1114" w:rsidRDefault="00E56230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oktroi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114">
        <w:rPr>
          <w:rFonts w:ascii="Times New Roman" w:hAnsi="Times New Roman" w:cs="Times New Roman"/>
          <w:sz w:val="24"/>
          <w:szCs w:val="24"/>
        </w:rPr>
        <w:tab/>
      </w:r>
      <w:r w:rsidR="002C1114">
        <w:rPr>
          <w:rFonts w:ascii="Times New Roman" w:hAnsi="Times New Roman" w:cs="Times New Roman"/>
          <w:sz w:val="24"/>
          <w:szCs w:val="24"/>
        </w:rPr>
        <w:tab/>
      </w:r>
      <w:r w:rsidR="002C1114">
        <w:rPr>
          <w:rFonts w:ascii="Times New Roman" w:hAnsi="Times New Roman" w:cs="Times New Roman"/>
          <w:sz w:val="24"/>
          <w:szCs w:val="24"/>
        </w:rPr>
        <w:tab/>
      </w:r>
      <w:r w:rsidR="002C1114">
        <w:rPr>
          <w:rFonts w:ascii="Times New Roman" w:hAnsi="Times New Roman" w:cs="Times New Roman"/>
          <w:sz w:val="24"/>
          <w:szCs w:val="24"/>
        </w:rPr>
        <w:tab/>
      </w:r>
      <w:r w:rsidR="002C1114">
        <w:rPr>
          <w:rFonts w:ascii="Times New Roman" w:hAnsi="Times New Roman" w:cs="Times New Roman"/>
          <w:sz w:val="24"/>
          <w:szCs w:val="24"/>
        </w:rPr>
        <w:tab/>
        <w:t>c. istimewa</w:t>
      </w:r>
    </w:p>
    <w:p w:rsidR="00E56230" w:rsidRPr="002C1114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ekstirpasi</w:t>
      </w:r>
      <w:r>
        <w:rPr>
          <w:rFonts w:ascii="Times New Roman" w:hAnsi="Times New Roman" w:cs="Times New Roman"/>
        </w:rPr>
        <w:tab/>
      </w:r>
      <w:r w:rsidR="008A1042">
        <w:rPr>
          <w:rFonts w:ascii="Times New Roman" w:hAnsi="Times New Roman" w:cs="Times New Roman"/>
          <w:sz w:val="24"/>
          <w:szCs w:val="24"/>
        </w:rPr>
        <w:tab/>
      </w:r>
      <w:r w:rsidR="00E56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ECE" w:rsidRPr="002C1114">
        <w:rPr>
          <w:rFonts w:ascii="Times New Roman" w:hAnsi="Times New Roman" w:cs="Times New Roman"/>
        </w:rPr>
        <w:t>d.</w:t>
      </w:r>
      <w:r w:rsidR="008A1042" w:rsidRPr="002C1114">
        <w:rPr>
          <w:rFonts w:ascii="Times New Roman" w:hAnsi="Times New Roman" w:cs="Times New Roman"/>
        </w:rPr>
        <w:t xml:space="preserve"> tawan karang</w:t>
      </w:r>
    </w:p>
    <w:p w:rsidR="00112ECE" w:rsidRPr="00112ECE" w:rsidRDefault="00112ECE" w:rsidP="00112EC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10A83" w:rsidRPr="001339E3" w:rsidRDefault="001339E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Pengaruh yang paling menonjol dari adanya kebijakan </w:t>
      </w:r>
      <w:r w:rsidRPr="00293314">
        <w:rPr>
          <w:rFonts w:ascii="Times New Roman" w:hAnsi="Times New Roman" w:cs="Times New Roman"/>
          <w:i/>
          <w:iCs/>
        </w:rPr>
        <w:t>devide et impera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yaitu</w:t>
      </w:r>
      <w:r w:rsidR="00810A83" w:rsidRPr="00810A83">
        <w:rPr>
          <w:rFonts w:ascii="Times New Roman" w:hAnsi="Times New Roman" w:cs="Times New Roman"/>
          <w:sz w:val="24"/>
          <w:szCs w:val="24"/>
        </w:rPr>
        <w:t>....</w:t>
      </w:r>
    </w:p>
    <w:p w:rsidR="001339E3" w:rsidRPr="006A0847" w:rsidRDefault="006A0847" w:rsidP="006A0847">
      <w:pPr>
        <w:pStyle w:val="ListParagraph"/>
        <w:numPr>
          <w:ilvl w:val="5"/>
          <w:numId w:val="6"/>
        </w:numPr>
        <w:ind w:left="567" w:hanging="283"/>
      </w:pPr>
      <w:r w:rsidRPr="006A0847">
        <w:rPr>
          <w:rFonts w:ascii="Times New Roman" w:hAnsi="Times New Roman" w:cs="Times New Roman"/>
        </w:rPr>
        <w:t>masyarakat Indonesia menjadi miskin, dan menderita</w:t>
      </w:r>
    </w:p>
    <w:p w:rsidR="001339E3" w:rsidRDefault="001339E3" w:rsidP="001339E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A0847" w:rsidRPr="006A0847">
        <w:rPr>
          <w:rFonts w:ascii="Times New Roman" w:hAnsi="Times New Roman" w:cs="Times New Roman"/>
        </w:rPr>
        <w:t xml:space="preserve"> </w:t>
      </w:r>
      <w:r w:rsidR="002C1114">
        <w:rPr>
          <w:rFonts w:ascii="Times New Roman" w:hAnsi="Times New Roman" w:cs="Times New Roman"/>
        </w:rPr>
        <w:t xml:space="preserve">timbul </w:t>
      </w:r>
      <w:r w:rsidR="006A0847" w:rsidRPr="00293314">
        <w:rPr>
          <w:rFonts w:ascii="Times New Roman" w:hAnsi="Times New Roman" w:cs="Times New Roman"/>
        </w:rPr>
        <w:t>ancaman matinya suatu harapan atau sumber penghasilan yang bisa berlebih</w:t>
      </w:r>
    </w:p>
    <w:p w:rsidR="001339E3" w:rsidRDefault="001339E3" w:rsidP="001339E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6A0847" w:rsidRPr="006A0847">
        <w:rPr>
          <w:rFonts w:ascii="Times New Roman" w:hAnsi="Times New Roman" w:cs="Times New Roman"/>
        </w:rPr>
        <w:t xml:space="preserve"> </w:t>
      </w:r>
      <w:r w:rsidR="002C1114">
        <w:rPr>
          <w:rFonts w:ascii="Times New Roman" w:hAnsi="Times New Roman" w:cs="Times New Roman"/>
        </w:rPr>
        <w:t>munculnya semangat persatuan antarkerajaan di Indonesia</w:t>
      </w:r>
    </w:p>
    <w:p w:rsidR="001339E3" w:rsidRDefault="001339E3" w:rsidP="001339E3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6A0847" w:rsidRPr="006A0847">
        <w:rPr>
          <w:rFonts w:ascii="Times New Roman" w:hAnsi="Times New Roman" w:cs="Times New Roman"/>
        </w:rPr>
        <w:t xml:space="preserve"> </w:t>
      </w:r>
      <w:r w:rsidR="006A0847">
        <w:rPr>
          <w:rFonts w:ascii="Times New Roman" w:hAnsi="Times New Roman" w:cs="Times New Roman"/>
        </w:rPr>
        <w:t>w</w:t>
      </w:r>
      <w:r w:rsidR="006A0847" w:rsidRPr="00293314">
        <w:rPr>
          <w:rFonts w:ascii="Times New Roman" w:hAnsi="Times New Roman" w:cs="Times New Roman"/>
        </w:rPr>
        <w:t>ilayah kerajaan terpecah-belah dengan melahirkan kerajaan dan penguasa baru di bawah kendali VOC</w:t>
      </w:r>
    </w:p>
    <w:p w:rsidR="002C1114" w:rsidRPr="002C1114" w:rsidRDefault="002C1114" w:rsidP="002C111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339E3" w:rsidRPr="00112ECE" w:rsidRDefault="001339E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93314">
        <w:rPr>
          <w:rFonts w:ascii="Times New Roman" w:hAnsi="Times New Roman" w:cs="Times New Roman"/>
        </w:rPr>
        <w:t xml:space="preserve">Kebijakan Daendels yang dikenal dengan nama </w:t>
      </w:r>
      <w:r w:rsidRPr="00293314">
        <w:rPr>
          <w:rFonts w:ascii="Times New Roman" w:hAnsi="Times New Roman" w:cs="Times New Roman"/>
          <w:i/>
          <w:iCs/>
        </w:rPr>
        <w:t>Contingenten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oleh Rafles diganti </w:t>
      </w:r>
      <w:r w:rsidRPr="00293314">
        <w:rPr>
          <w:rFonts w:ascii="Times New Roman" w:hAnsi="Times New Roman" w:cs="Times New Roman"/>
        </w:rPr>
        <w:t>dengan</w:t>
      </w:r>
      <w:r>
        <w:rPr>
          <w:rFonts w:ascii="Times New Roman" w:hAnsi="Times New Roman" w:cs="Times New Roman"/>
        </w:rPr>
        <w:t xml:space="preserve"> nama kebijakan....</w:t>
      </w:r>
    </w:p>
    <w:p w:rsidR="002C1114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i/>
        </w:rPr>
      </w:pPr>
      <w:r w:rsidRPr="002C1114">
        <w:rPr>
          <w:rFonts w:ascii="Times New Roman" w:hAnsi="Times New Roman" w:cs="Times New Roman"/>
          <w:i/>
        </w:rPr>
        <w:t>cultur stelsel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iCs/>
        </w:rPr>
        <w:t>c.</w:t>
      </w:r>
      <w:r w:rsidRPr="002C1114">
        <w:rPr>
          <w:rFonts w:ascii="Times New Roman" w:hAnsi="Times New Roman" w:cs="Times New Roman"/>
          <w:i/>
          <w:iCs/>
        </w:rPr>
        <w:t xml:space="preserve"> </w:t>
      </w:r>
      <w:r w:rsidRPr="00293314">
        <w:rPr>
          <w:rFonts w:ascii="Times New Roman" w:hAnsi="Times New Roman" w:cs="Times New Roman"/>
          <w:i/>
          <w:iCs/>
        </w:rPr>
        <w:t>Landrent</w:t>
      </w:r>
    </w:p>
    <w:p w:rsidR="00112ECE" w:rsidRPr="002C1114" w:rsidRDefault="002C1114" w:rsidP="002C1114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p</w:t>
      </w:r>
      <w:r w:rsidRPr="00293314">
        <w:rPr>
          <w:rFonts w:ascii="Times New Roman" w:hAnsi="Times New Roman" w:cs="Times New Roman"/>
          <w:i/>
          <w:iCs/>
        </w:rPr>
        <w:t>rianger stelsel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d. </w:t>
      </w:r>
      <w:r w:rsidRPr="00293314">
        <w:rPr>
          <w:rFonts w:ascii="Times New Roman" w:hAnsi="Times New Roman" w:cs="Times New Roman"/>
          <w:i/>
          <w:iCs/>
        </w:rPr>
        <w:t>verplichte leverantie</w:t>
      </w:r>
    </w:p>
    <w:p w:rsidR="002C1114" w:rsidRPr="002C1114" w:rsidRDefault="002C1114" w:rsidP="002C11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10A83" w:rsidRPr="00556D9D" w:rsidRDefault="00810A8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0A83">
        <w:rPr>
          <w:rFonts w:ascii="Times New Roman" w:hAnsi="Times New Roman" w:cs="Times New Roman"/>
          <w:sz w:val="24"/>
          <w:szCs w:val="24"/>
        </w:rPr>
        <w:t xml:space="preserve">Pahlawan yang memimpin penyerangan pada tahun 1527 dan berhasil mengusir Portugis dari Sunda Kelapa yaitu.... </w:t>
      </w:r>
    </w:p>
    <w:p w:rsidR="00556D9D" w:rsidRPr="00556D9D" w:rsidRDefault="00556D9D" w:rsidP="00556D9D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Adipati Unus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Sultan Iskandar Muda</w:t>
      </w:r>
    </w:p>
    <w:p w:rsidR="00556D9D" w:rsidRPr="00556D9D" w:rsidRDefault="00556D9D" w:rsidP="00556D9D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Fatahillah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Sultan Baabullah</w:t>
      </w:r>
    </w:p>
    <w:p w:rsidR="00556D9D" w:rsidRPr="00556D9D" w:rsidRDefault="00556D9D" w:rsidP="00556D9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10A83" w:rsidRPr="00556D9D" w:rsidRDefault="00810A8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0A83">
        <w:rPr>
          <w:rFonts w:ascii="Times New Roman" w:hAnsi="Times New Roman" w:cs="Times New Roman"/>
          <w:sz w:val="24"/>
          <w:szCs w:val="24"/>
        </w:rPr>
        <w:t>Setelah VOC memenangkan penyerangan di Makassar, maka Sultan Hasanuddin dipaksa menandatangani Perjanjian....</w:t>
      </w:r>
    </w:p>
    <w:p w:rsidR="00556D9D" w:rsidRPr="00556D9D" w:rsidRDefault="00556D9D" w:rsidP="00556D9D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Masang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Bongaya</w:t>
      </w:r>
    </w:p>
    <w:p w:rsidR="00556D9D" w:rsidRPr="00556D9D" w:rsidRDefault="00556D9D" w:rsidP="00556D9D">
      <w:pPr>
        <w:pStyle w:val="ListParagraph"/>
        <w:numPr>
          <w:ilvl w:val="5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Pendek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Singkat</w:t>
      </w:r>
    </w:p>
    <w:p w:rsidR="00810A83" w:rsidRPr="00556D9D" w:rsidRDefault="00556D9D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Dalam perang Paderi tahun 183</w:t>
      </w:r>
      <w:r w:rsidR="00810A83" w:rsidRPr="00810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0A83" w:rsidRPr="00810A83">
        <w:rPr>
          <w:rFonts w:ascii="Times New Roman" w:hAnsi="Times New Roman" w:cs="Times New Roman"/>
          <w:sz w:val="24"/>
          <w:szCs w:val="24"/>
        </w:rPr>
        <w:t xml:space="preserve"> kaum Adat dan kaum Paderi bersatu melawan Belanda dipimpin oleh.... </w:t>
      </w:r>
    </w:p>
    <w:p w:rsidR="00B4303D" w:rsidRPr="00B4303D" w:rsidRDefault="00B4303D" w:rsidP="00B4303D">
      <w:pPr>
        <w:pStyle w:val="ListParagraph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26670</wp:posOffset>
            </wp:positionV>
            <wp:extent cx="862965" cy="922020"/>
            <wp:effectExtent l="19050" t="0" r="0" b="0"/>
            <wp:wrapTight wrapText="bothSides">
              <wp:wrapPolygon edited="0">
                <wp:start x="-477" y="0"/>
                <wp:lineTo x="-477" y="20975"/>
                <wp:lineTo x="21457" y="20975"/>
                <wp:lineTo x="21457" y="0"/>
                <wp:lineTo x="-477" y="0"/>
              </wp:wrapPolygon>
            </wp:wrapTight>
            <wp:docPr id="2" name="Picture 22" descr="cik di t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k di ti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19050</wp:posOffset>
            </wp:positionV>
            <wp:extent cx="875665" cy="977900"/>
            <wp:effectExtent l="19050" t="0" r="635" b="0"/>
            <wp:wrapTight wrapText="bothSides">
              <wp:wrapPolygon edited="0">
                <wp:start x="-470" y="0"/>
                <wp:lineTo x="-470" y="21039"/>
                <wp:lineTo x="21616" y="21039"/>
                <wp:lineTo x="21616" y="0"/>
                <wp:lineTo x="-470" y="0"/>
              </wp:wrapPolygon>
            </wp:wrapTight>
            <wp:docPr id="19" name="Picture 18" descr="diponeg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onegoro.jpg"/>
                    <pic:cNvPicPr/>
                  </pic:nvPicPr>
                  <pic:blipFill>
                    <a:blip r:embed="rId6" cstate="print"/>
                    <a:srcRect t="3340" r="7613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19050</wp:posOffset>
            </wp:positionV>
            <wp:extent cx="783590" cy="930275"/>
            <wp:effectExtent l="19050" t="0" r="0" b="0"/>
            <wp:wrapTight wrapText="bothSides">
              <wp:wrapPolygon edited="0">
                <wp:start x="-525" y="0"/>
                <wp:lineTo x="-525" y="21231"/>
                <wp:lineTo x="21530" y="21231"/>
                <wp:lineTo x="21530" y="0"/>
                <wp:lineTo x="-525" y="0"/>
              </wp:wrapPolygon>
            </wp:wrapTight>
            <wp:docPr id="9" name="Picture 8" descr="PATIUN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UNUS.jpeg"/>
                    <pic:cNvPicPr/>
                  </pic:nvPicPr>
                  <pic:blipFill>
                    <a:blip r:embed="rId7"/>
                    <a:srcRect t="580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19050</wp:posOffset>
            </wp:positionV>
            <wp:extent cx="712470" cy="1009650"/>
            <wp:effectExtent l="19050" t="0" r="0" b="0"/>
            <wp:wrapSquare wrapText="bothSides"/>
            <wp:docPr id="17" name="Picture 16" descr="1772-1864_tuanku_imam_bonj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2-1864_tuanku_imam_bonjol.jpg"/>
                    <pic:cNvPicPr/>
                  </pic:nvPicPr>
                  <pic:blipFill>
                    <a:blip r:embed="rId8" cstate="print"/>
                    <a:srcRect l="7840" t="2508" r="7716" b="16031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</w:t>
      </w:r>
    </w:p>
    <w:p w:rsidR="00B4303D" w:rsidRDefault="00B4303D" w:rsidP="00B430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B4303D" w:rsidRDefault="00B4303D" w:rsidP="00B4303D">
      <w:pPr>
        <w:spacing w:after="0"/>
        <w:jc w:val="both"/>
        <w:rPr>
          <w:rFonts w:ascii="Times New Roman" w:hAnsi="Times New Roman" w:cs="Times New Roman"/>
        </w:rPr>
      </w:pPr>
    </w:p>
    <w:p w:rsidR="00B4303D" w:rsidRDefault="00B4303D" w:rsidP="00B4303D">
      <w:pPr>
        <w:spacing w:after="0"/>
        <w:jc w:val="both"/>
        <w:rPr>
          <w:rFonts w:ascii="Times New Roman" w:hAnsi="Times New Roman" w:cs="Times New Roman"/>
        </w:rPr>
      </w:pPr>
    </w:p>
    <w:p w:rsidR="00B4303D" w:rsidRDefault="00B4303D" w:rsidP="00B4303D">
      <w:pPr>
        <w:spacing w:after="0"/>
        <w:jc w:val="both"/>
        <w:rPr>
          <w:rFonts w:ascii="Times New Roman" w:hAnsi="Times New Roman" w:cs="Times New Roman"/>
        </w:rPr>
      </w:pPr>
    </w:p>
    <w:p w:rsidR="00E949E1" w:rsidRDefault="00E949E1" w:rsidP="00B4303D">
      <w:pPr>
        <w:spacing w:after="0"/>
        <w:jc w:val="both"/>
        <w:rPr>
          <w:rFonts w:ascii="Times New Roman" w:hAnsi="Times New Roman" w:cs="Times New Roman"/>
        </w:rPr>
      </w:pPr>
    </w:p>
    <w:p w:rsidR="00556D9D" w:rsidRPr="00B4303D" w:rsidRDefault="00556D9D" w:rsidP="00B4303D">
      <w:pPr>
        <w:spacing w:after="0"/>
        <w:jc w:val="both"/>
        <w:rPr>
          <w:rFonts w:ascii="Times New Roman" w:hAnsi="Times New Roman" w:cs="Times New Roman"/>
        </w:rPr>
      </w:pPr>
    </w:p>
    <w:p w:rsidR="00810A83" w:rsidRPr="00FD1FAF" w:rsidRDefault="00810A83" w:rsidP="00FD1FAF">
      <w:pPr>
        <w:pStyle w:val="ListParagraph"/>
        <w:numPr>
          <w:ilvl w:val="3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10A83">
        <w:rPr>
          <w:rFonts w:ascii="Times New Roman" w:hAnsi="Times New Roman" w:cs="Times New Roman"/>
          <w:sz w:val="24"/>
          <w:szCs w:val="24"/>
        </w:rPr>
        <w:t>Agama yang sebarkan pada saat kekuasaan Belanda yaitu....</w:t>
      </w:r>
    </w:p>
    <w:p w:rsidR="00FD1FAF" w:rsidRDefault="00FD1FAF" w:rsidP="00FD1FAF">
      <w:pPr>
        <w:spacing w:after="0"/>
        <w:jc w:val="both"/>
        <w:rPr>
          <w:rFonts w:ascii="Times New Roman" w:hAnsi="Times New Roman" w:cs="Times New Roman"/>
        </w:rPr>
        <w:sectPr w:rsidR="00FD1FAF" w:rsidSect="00577BF1">
          <w:type w:val="continuous"/>
          <w:pgSz w:w="12240" w:h="18720" w:code="14"/>
          <w:pgMar w:top="1440" w:right="1440" w:bottom="1440" w:left="1440" w:header="709" w:footer="709" w:gutter="0"/>
          <w:cols w:space="281"/>
          <w:docGrid w:linePitch="360"/>
        </w:sectPr>
      </w:pPr>
    </w:p>
    <w:p w:rsidR="00FD1FAF" w:rsidRPr="00E949E1" w:rsidRDefault="00E949E1" w:rsidP="00B4303D">
      <w:pPr>
        <w:pStyle w:val="ListParagraph"/>
        <w:numPr>
          <w:ilvl w:val="5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293314">
        <w:rPr>
          <w:rFonts w:ascii="Times New Roman" w:hAnsi="Times New Roman" w:cs="Times New Roman"/>
        </w:rPr>
        <w:t xml:space="preserve">rotestan </w:t>
      </w:r>
      <w:r>
        <w:rPr>
          <w:rFonts w:ascii="Times New Roman" w:hAnsi="Times New Roman" w:cs="Times New Roman"/>
          <w:i/>
          <w:iCs/>
        </w:rPr>
        <w:t>C</w:t>
      </w:r>
      <w:r w:rsidRPr="00293314">
        <w:rPr>
          <w:rFonts w:ascii="Times New Roman" w:hAnsi="Times New Roman" w:cs="Times New Roman"/>
          <w:i/>
          <w:iCs/>
        </w:rPr>
        <w:t>alvinis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Cs/>
        </w:rPr>
        <w:t>c. Kristen</w:t>
      </w:r>
    </w:p>
    <w:p w:rsidR="00E949E1" w:rsidRPr="00B4303D" w:rsidRDefault="00E949E1" w:rsidP="00B4303D">
      <w:pPr>
        <w:pStyle w:val="ListParagraph"/>
        <w:numPr>
          <w:ilvl w:val="5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Protrestan </w:t>
      </w:r>
      <w:r w:rsidRPr="00E949E1">
        <w:rPr>
          <w:rFonts w:ascii="Times New Roman" w:hAnsi="Times New Roman" w:cs="Times New Roman"/>
          <w:i/>
        </w:rPr>
        <w:t>Missionaris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d. Katolik</w:t>
      </w:r>
    </w:p>
    <w:p w:rsidR="00DF5C89" w:rsidRDefault="00DF5C89" w:rsidP="00A1145C">
      <w:pPr>
        <w:spacing w:after="0"/>
        <w:jc w:val="both"/>
        <w:rPr>
          <w:rFonts w:ascii="Times New Roman" w:hAnsi="Times New Roman" w:cs="Times New Roman"/>
        </w:rPr>
      </w:pPr>
    </w:p>
    <w:p w:rsidR="00E949E1" w:rsidRPr="00A1145C" w:rsidRDefault="00E949E1" w:rsidP="00A1145C">
      <w:pPr>
        <w:spacing w:after="0"/>
        <w:jc w:val="both"/>
        <w:rPr>
          <w:rFonts w:ascii="Times New Roman" w:hAnsi="Times New Roman" w:cs="Times New Roman"/>
        </w:rPr>
      </w:pPr>
    </w:p>
    <w:p w:rsidR="000928A4" w:rsidRPr="00E949E1" w:rsidRDefault="00E56230" w:rsidP="00E949E1">
      <w:pPr>
        <w:pStyle w:val="ListParagraph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E949E1">
        <w:rPr>
          <w:rFonts w:ascii="Times New Roman" w:hAnsi="Times New Roman" w:cs="Times New Roman"/>
          <w:b/>
        </w:rPr>
        <w:t>Uraian</w:t>
      </w:r>
    </w:p>
    <w:p w:rsidR="00A1145C" w:rsidRPr="00A1145C" w:rsidRDefault="00A1145C" w:rsidP="00E949E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>Jawablah pernyataan berikut!</w:t>
      </w:r>
    </w:p>
    <w:p w:rsidR="00A1145C" w:rsidRPr="00A1145C" w:rsidRDefault="00A1145C" w:rsidP="00E949E1">
      <w:pPr>
        <w:pStyle w:val="ListParagraph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>Sebutkan 4 faktor pendorong bangsa bagi Barat sehingga melakukan kolonialisme dan imperialisme!</w:t>
      </w:r>
      <w:r>
        <w:rPr>
          <w:rFonts w:ascii="Times New Roman" w:hAnsi="Times New Roman" w:cs="Times New Roman"/>
        </w:rPr>
        <w:t xml:space="preserve"> (skor 4)</w:t>
      </w:r>
    </w:p>
    <w:p w:rsidR="00A1145C" w:rsidRPr="00A1145C" w:rsidRDefault="00A1145C" w:rsidP="00E949E1">
      <w:pPr>
        <w:pStyle w:val="ListParagraph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 xml:space="preserve">Buatlah skema alur </w:t>
      </w:r>
      <w:r>
        <w:rPr>
          <w:rFonts w:ascii="Times New Roman" w:hAnsi="Times New Roman" w:cs="Times New Roman"/>
        </w:rPr>
        <w:t xml:space="preserve">perkembangan </w:t>
      </w:r>
      <w:r w:rsidRPr="00A1145C">
        <w:rPr>
          <w:rFonts w:ascii="Times New Roman" w:hAnsi="Times New Roman" w:cs="Times New Roman"/>
        </w:rPr>
        <w:t>kolonialisme dan imperialisme di Indonesia!</w:t>
      </w:r>
      <w:r>
        <w:rPr>
          <w:rFonts w:ascii="Times New Roman" w:hAnsi="Times New Roman" w:cs="Times New Roman"/>
        </w:rPr>
        <w:t xml:space="preserve"> (skor 5)</w:t>
      </w:r>
    </w:p>
    <w:p w:rsidR="00A1145C" w:rsidRPr="00A1145C" w:rsidRDefault="00A1145C" w:rsidP="00E949E1">
      <w:pPr>
        <w:pStyle w:val="ListParagraph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>Sebutkan dan jelaskan secara singkat pokok-pokok kebijakan-kebiijakan yang ada pada saat kekuasaan Hindia-Belanda!</w:t>
      </w:r>
      <w:r w:rsidR="00112ECE">
        <w:rPr>
          <w:rFonts w:ascii="Times New Roman" w:hAnsi="Times New Roman" w:cs="Times New Roman"/>
        </w:rPr>
        <w:t xml:space="preserve"> (skor 6)</w:t>
      </w:r>
    </w:p>
    <w:p w:rsidR="00A1145C" w:rsidRPr="00A1145C" w:rsidRDefault="00A1145C" w:rsidP="00E949E1">
      <w:pPr>
        <w:pStyle w:val="ListParagraph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>Jelaskan sebab-sebab umum dan</w:t>
      </w:r>
      <w:r w:rsidR="00112ECE">
        <w:rPr>
          <w:rFonts w:ascii="Times New Roman" w:hAnsi="Times New Roman" w:cs="Times New Roman"/>
        </w:rPr>
        <w:t xml:space="preserve"> 2</w:t>
      </w:r>
      <w:r w:rsidRPr="00A1145C">
        <w:rPr>
          <w:rFonts w:ascii="Times New Roman" w:hAnsi="Times New Roman" w:cs="Times New Roman"/>
        </w:rPr>
        <w:t xml:space="preserve"> sebab khusus adanya Perang Diponegoro!</w:t>
      </w:r>
      <w:r w:rsidR="00112ECE">
        <w:rPr>
          <w:rFonts w:ascii="Times New Roman" w:hAnsi="Times New Roman" w:cs="Times New Roman"/>
        </w:rPr>
        <w:t xml:space="preserve"> (skor 3)</w:t>
      </w:r>
    </w:p>
    <w:p w:rsidR="00A1145C" w:rsidRPr="00E949E1" w:rsidRDefault="00A1145C" w:rsidP="00E949E1">
      <w:pPr>
        <w:pStyle w:val="ListParagraph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lang w:val="sv-SE"/>
        </w:rPr>
      </w:pPr>
      <w:r w:rsidRPr="00A1145C">
        <w:rPr>
          <w:rFonts w:ascii="Times New Roman" w:hAnsi="Times New Roman" w:cs="Times New Roman"/>
        </w:rPr>
        <w:t xml:space="preserve">Jelaskan </w:t>
      </w:r>
      <w:r>
        <w:rPr>
          <w:rFonts w:ascii="Times New Roman" w:hAnsi="Times New Roman" w:cs="Times New Roman"/>
        </w:rPr>
        <w:t xml:space="preserve">secara singkat </w:t>
      </w:r>
      <w:r w:rsidRPr="00A1145C">
        <w:rPr>
          <w:rFonts w:ascii="Times New Roman" w:hAnsi="Times New Roman" w:cs="Times New Roman"/>
        </w:rPr>
        <w:t>tentang persebaran agama yang terjadi pada saat kekuasaan Portugis dan Spanyol!</w:t>
      </w:r>
      <w:r w:rsidR="00112ECE">
        <w:rPr>
          <w:rFonts w:ascii="Times New Roman" w:hAnsi="Times New Roman" w:cs="Times New Roman"/>
        </w:rPr>
        <w:t xml:space="preserve"> (2)</w:t>
      </w:r>
    </w:p>
    <w:p w:rsidR="00E949E1" w:rsidRDefault="00E949E1" w:rsidP="00E949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9E1" w:rsidRDefault="00E949E1" w:rsidP="00E949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9E1" w:rsidRPr="00E949E1" w:rsidRDefault="00E949E1" w:rsidP="00E949E1">
      <w:pPr>
        <w:spacing w:after="0" w:line="360" w:lineRule="auto"/>
        <w:jc w:val="center"/>
        <w:rPr>
          <w:rFonts w:ascii="Gabriola" w:hAnsi="Gabriola" w:cs="Times New Roman"/>
          <w:b/>
          <w:sz w:val="28"/>
          <w:szCs w:val="28"/>
        </w:rPr>
      </w:pPr>
      <w:r w:rsidRPr="00E949E1">
        <w:rPr>
          <w:rFonts w:ascii="Gabriola" w:hAnsi="Gabriola" w:cs="Times New Roman"/>
          <w:b/>
          <w:sz w:val="28"/>
          <w:szCs w:val="28"/>
        </w:rPr>
        <w:t xml:space="preserve"># Kejujuran dan hasil kerja sendiri lebih pantas dibanggakan # </w:t>
      </w:r>
    </w:p>
    <w:p w:rsidR="00E949E1" w:rsidRPr="00E949E1" w:rsidRDefault="00E949E1" w:rsidP="00E94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E1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E9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E1">
        <w:rPr>
          <w:rFonts w:ascii="Curlz MT" w:hAnsi="Curlz MT" w:cs="Times New Roman"/>
          <w:b/>
          <w:sz w:val="24"/>
          <w:szCs w:val="24"/>
        </w:rPr>
        <w:t>Good Luck</w:t>
      </w:r>
      <w:r w:rsidRPr="00E9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9E1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A1145C" w:rsidRPr="00F36577" w:rsidRDefault="00A1145C" w:rsidP="00A1145C">
      <w:pPr>
        <w:pStyle w:val="ListParagraph"/>
        <w:spacing w:after="0" w:line="360" w:lineRule="auto"/>
        <w:ind w:left="163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56230" w:rsidRPr="00E56230" w:rsidRDefault="00E56230" w:rsidP="00E56230">
      <w:pPr>
        <w:pStyle w:val="ListParagraph"/>
        <w:ind w:left="0"/>
        <w:rPr>
          <w:rFonts w:ascii="Times New Roman" w:hAnsi="Times New Roman" w:cs="Times New Roman"/>
        </w:rPr>
      </w:pPr>
    </w:p>
    <w:sectPr w:rsidR="00E56230" w:rsidRPr="00E56230" w:rsidSect="00577BF1">
      <w:type w:val="continuous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8"/>
    <w:multiLevelType w:val="hybridMultilevel"/>
    <w:tmpl w:val="C7A47BA4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98F0C9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84043348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38F"/>
    <w:multiLevelType w:val="hybridMultilevel"/>
    <w:tmpl w:val="8702C280"/>
    <w:lvl w:ilvl="0" w:tplc="99E8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EFE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A7C48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3536"/>
    <w:multiLevelType w:val="hybridMultilevel"/>
    <w:tmpl w:val="EA24043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D32AB1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31516"/>
    <w:multiLevelType w:val="hybridMultilevel"/>
    <w:tmpl w:val="4F4815C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4CA024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311432"/>
    <w:multiLevelType w:val="hybridMultilevel"/>
    <w:tmpl w:val="EE46B62C"/>
    <w:lvl w:ilvl="0" w:tplc="012436C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D5A72AA"/>
    <w:multiLevelType w:val="hybridMultilevel"/>
    <w:tmpl w:val="4EF21626"/>
    <w:lvl w:ilvl="0" w:tplc="98F0C95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002B"/>
    <w:multiLevelType w:val="hybridMultilevel"/>
    <w:tmpl w:val="C1009F50"/>
    <w:lvl w:ilvl="0" w:tplc="7BC6FD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D3A32E6"/>
    <w:multiLevelType w:val="hybridMultilevel"/>
    <w:tmpl w:val="EA8EE1A6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98F0C9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5D32B4B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15C98"/>
    <w:multiLevelType w:val="hybridMultilevel"/>
    <w:tmpl w:val="46269496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7AA3BEA">
      <w:start w:val="1"/>
      <w:numFmt w:val="lowerLetter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83C43"/>
    <w:multiLevelType w:val="hybridMultilevel"/>
    <w:tmpl w:val="2604DBCC"/>
    <w:lvl w:ilvl="0" w:tplc="98F0C95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853A6"/>
    <w:multiLevelType w:val="hybridMultilevel"/>
    <w:tmpl w:val="41AE1650"/>
    <w:lvl w:ilvl="0" w:tplc="203C161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FA233E3"/>
    <w:multiLevelType w:val="hybridMultilevel"/>
    <w:tmpl w:val="9E04A084"/>
    <w:lvl w:ilvl="0" w:tplc="0421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C89"/>
    <w:rsid w:val="000032B8"/>
    <w:rsid w:val="000928A4"/>
    <w:rsid w:val="000C6EDE"/>
    <w:rsid w:val="00112ECE"/>
    <w:rsid w:val="001339E3"/>
    <w:rsid w:val="00182052"/>
    <w:rsid w:val="002C1114"/>
    <w:rsid w:val="00371899"/>
    <w:rsid w:val="003E3594"/>
    <w:rsid w:val="0052733E"/>
    <w:rsid w:val="00556D9D"/>
    <w:rsid w:val="00577BF1"/>
    <w:rsid w:val="00605DDD"/>
    <w:rsid w:val="006A0847"/>
    <w:rsid w:val="00810A83"/>
    <w:rsid w:val="00857E91"/>
    <w:rsid w:val="008A1042"/>
    <w:rsid w:val="008A164D"/>
    <w:rsid w:val="00A1145C"/>
    <w:rsid w:val="00B4303D"/>
    <w:rsid w:val="00C039A5"/>
    <w:rsid w:val="00DF5C89"/>
    <w:rsid w:val="00E56230"/>
    <w:rsid w:val="00E6514B"/>
    <w:rsid w:val="00E949E1"/>
    <w:rsid w:val="00F430BD"/>
    <w:rsid w:val="00F55D07"/>
    <w:rsid w:val="00F76649"/>
    <w:rsid w:val="00FD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89"/>
    <w:pPr>
      <w:ind w:left="720"/>
      <w:contextualSpacing/>
    </w:pPr>
  </w:style>
  <w:style w:type="table" w:styleId="TableGrid">
    <w:name w:val="Table Grid"/>
    <w:basedOn w:val="TableNormal"/>
    <w:uiPriority w:val="59"/>
    <w:rsid w:val="00FD1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2002-01-05T18:23:00Z</cp:lastPrinted>
  <dcterms:created xsi:type="dcterms:W3CDTF">2013-09-09T05:42:00Z</dcterms:created>
  <dcterms:modified xsi:type="dcterms:W3CDTF">2013-10-10T17:42:00Z</dcterms:modified>
</cp:coreProperties>
</file>